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BF3E" w14:textId="77777777" w:rsidR="00EE48D0" w:rsidRDefault="00373F78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投標標價清單</w:t>
      </w:r>
    </w:p>
    <w:p w14:paraId="1CD99467" w14:textId="0DE33BD7" w:rsidR="00EE48D0" w:rsidRDefault="00373F78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標案名稱：</w:t>
      </w:r>
      <w:r>
        <w:rPr>
          <w:rFonts w:ascii="標楷體" w:eastAsia="標楷體" w:hAnsi="標楷體" w:cs="標楷體"/>
          <w:color w:val="FF0000"/>
          <w:sz w:val="28"/>
          <w:szCs w:val="28"/>
        </w:rPr>
        <w:t>「113年度新媒體部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A</w:t>
      </w:r>
      <w:r>
        <w:rPr>
          <w:rFonts w:ascii="標楷體" w:eastAsia="標楷體" w:hAnsi="標楷體" w:cs="標楷體"/>
          <w:color w:val="FF0000"/>
          <w:sz w:val="28"/>
          <w:szCs w:val="28"/>
        </w:rPr>
        <w:t>dobe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相關軟體</w:t>
      </w:r>
      <w:r w:rsidR="000E4046">
        <w:rPr>
          <w:rFonts w:ascii="標楷體" w:eastAsia="標楷體" w:hAnsi="標楷體" w:cs="標楷體" w:hint="eastAsia"/>
          <w:color w:val="FF0000"/>
          <w:sz w:val="28"/>
          <w:szCs w:val="28"/>
        </w:rPr>
        <w:t>續約</w:t>
      </w:r>
      <w:r>
        <w:rPr>
          <w:rFonts w:ascii="標楷體" w:eastAsia="標楷體" w:hAnsi="標楷體" w:cs="標楷體"/>
          <w:color w:val="FF0000"/>
          <w:sz w:val="28"/>
          <w:szCs w:val="28"/>
        </w:rPr>
        <w:t>」採購案</w:t>
      </w:r>
    </w:p>
    <w:p w14:paraId="621EF5F4" w14:textId="62EF0FCB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標案編號：GBF113</w:t>
      </w:r>
      <w:r w:rsidR="004903E3">
        <w:rPr>
          <w:rFonts w:ascii="標楷體" w:eastAsia="標楷體" w:hAnsi="標楷體" w:cs="標楷體"/>
          <w:sz w:val="28"/>
          <w:szCs w:val="28"/>
        </w:rPr>
        <w:t>110013</w:t>
      </w:r>
      <w:r>
        <w:rPr>
          <w:rFonts w:ascii="Helvetica Neue" w:eastAsia="Helvetica Neue" w:hAnsi="Helvetica Neue" w:cs="Helvetica Neue"/>
          <w:b/>
          <w:color w:val="04519C"/>
          <w:sz w:val="26"/>
          <w:szCs w:val="26"/>
        </w:rPr>
        <w:t xml:space="preserve"> 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EE48D0" w14:paraId="57D89FE2" w14:textId="77777777">
        <w:trPr>
          <w:trHeight w:val="850"/>
        </w:trPr>
        <w:tc>
          <w:tcPr>
            <w:tcW w:w="841" w:type="dxa"/>
            <w:vAlign w:val="center"/>
          </w:tcPr>
          <w:p w14:paraId="58CE76DE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3180" w:type="dxa"/>
            <w:vAlign w:val="center"/>
          </w:tcPr>
          <w:p w14:paraId="03B30BB4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06D49ED5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43" w:type="dxa"/>
            <w:vAlign w:val="center"/>
          </w:tcPr>
          <w:p w14:paraId="25DE0BD3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676" w:type="dxa"/>
            <w:vAlign w:val="center"/>
          </w:tcPr>
          <w:p w14:paraId="52786B34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678" w:type="dxa"/>
            <w:vAlign w:val="center"/>
          </w:tcPr>
          <w:p w14:paraId="70B583A7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複價(含稅)</w:t>
            </w:r>
          </w:p>
        </w:tc>
        <w:tc>
          <w:tcPr>
            <w:tcW w:w="566" w:type="dxa"/>
            <w:vAlign w:val="center"/>
          </w:tcPr>
          <w:p w14:paraId="7E888EBB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E48D0" w14:paraId="0A05C47F" w14:textId="77777777">
        <w:trPr>
          <w:trHeight w:val="850"/>
        </w:trPr>
        <w:tc>
          <w:tcPr>
            <w:tcW w:w="841" w:type="dxa"/>
            <w:vAlign w:val="center"/>
          </w:tcPr>
          <w:p w14:paraId="2C7A75FF" w14:textId="3D984530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10D89C1" w14:textId="4265270F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2F6AB450" w14:textId="07361F8D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B943D00" w14:textId="39337C58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0F4FDF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1BFEC3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D49FD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D3E79D" w14:textId="77777777">
        <w:trPr>
          <w:trHeight w:val="850"/>
        </w:trPr>
        <w:tc>
          <w:tcPr>
            <w:tcW w:w="841" w:type="dxa"/>
            <w:vAlign w:val="center"/>
          </w:tcPr>
          <w:p w14:paraId="1A4FF323" w14:textId="1AE7ED8B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82F45A2" w14:textId="6812237A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88F0902" w14:textId="2D4FC3AA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2594B32" w14:textId="15A31B01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6A6A33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1D05DF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1B145E9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8939CC2" w14:textId="77777777">
        <w:trPr>
          <w:trHeight w:val="850"/>
        </w:trPr>
        <w:tc>
          <w:tcPr>
            <w:tcW w:w="841" w:type="dxa"/>
            <w:vAlign w:val="center"/>
          </w:tcPr>
          <w:p w14:paraId="2469686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AD7D0C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471181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1B6146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138A7E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58E1A83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79C0C6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12D1F6E2" w14:textId="77777777">
        <w:trPr>
          <w:trHeight w:val="796"/>
        </w:trPr>
        <w:tc>
          <w:tcPr>
            <w:tcW w:w="841" w:type="dxa"/>
            <w:vAlign w:val="center"/>
          </w:tcPr>
          <w:p w14:paraId="01F1AF2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2FD9E5A8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554C1A20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393220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E8D4FAB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E3626E4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E7ED58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625FD3FA" w14:textId="77777777">
        <w:trPr>
          <w:trHeight w:val="796"/>
        </w:trPr>
        <w:tc>
          <w:tcPr>
            <w:tcW w:w="841" w:type="dxa"/>
            <w:vAlign w:val="center"/>
          </w:tcPr>
          <w:p w14:paraId="1BF8EBFC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781D8A5" w14:textId="77777777" w:rsidR="00EE48D0" w:rsidRDefault="00EE48D0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0B61115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E27FC3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D4C10D0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A2DE582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DCAA66E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C8D0B27" w14:textId="77777777">
        <w:trPr>
          <w:trHeight w:val="850"/>
        </w:trPr>
        <w:tc>
          <w:tcPr>
            <w:tcW w:w="841" w:type="dxa"/>
            <w:vAlign w:val="center"/>
          </w:tcPr>
          <w:p w14:paraId="26FB3CD7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0F59D93A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04EF46BD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6A796AC5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F01E48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6A9DF06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DDDAEF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570E76B5" w14:textId="77777777">
        <w:trPr>
          <w:trHeight w:val="850"/>
        </w:trPr>
        <w:tc>
          <w:tcPr>
            <w:tcW w:w="841" w:type="dxa"/>
            <w:vAlign w:val="center"/>
          </w:tcPr>
          <w:p w14:paraId="19F1821B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6118FC5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69611E4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63921B6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8CEFA57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766B06D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98B10C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01DF788E" w14:textId="77777777">
        <w:trPr>
          <w:trHeight w:val="850"/>
        </w:trPr>
        <w:tc>
          <w:tcPr>
            <w:tcW w:w="841" w:type="dxa"/>
            <w:vAlign w:val="center"/>
          </w:tcPr>
          <w:p w14:paraId="60ECD93D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956F10B" w14:textId="77777777" w:rsidR="00EE48D0" w:rsidRDefault="00EE48D0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6A24D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E13161A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D43DBC8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F53568E" w14:textId="77777777" w:rsidR="00EE48D0" w:rsidRDefault="00EE48D0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B2C69B1" w14:textId="77777777" w:rsidR="00EE48D0" w:rsidRDefault="00EE48D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E48D0" w14:paraId="42266A3E" w14:textId="77777777">
        <w:trPr>
          <w:trHeight w:val="850"/>
        </w:trPr>
        <w:tc>
          <w:tcPr>
            <w:tcW w:w="5708" w:type="dxa"/>
            <w:gridSpan w:val="4"/>
            <w:vAlign w:val="center"/>
          </w:tcPr>
          <w:p w14:paraId="75209D79" w14:textId="77777777" w:rsidR="00EE48D0" w:rsidRDefault="00373F78">
            <w:pPr>
              <w:spacing w:line="4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7F462C82" w14:textId="77777777" w:rsidR="00EE48D0" w:rsidRDefault="00373F78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EE48D0" w14:paraId="1CE09B5C" w14:textId="77777777">
        <w:trPr>
          <w:trHeight w:val="1200"/>
        </w:trPr>
        <w:tc>
          <w:tcPr>
            <w:tcW w:w="9628" w:type="dxa"/>
            <w:gridSpan w:val="7"/>
            <w:vAlign w:val="center"/>
          </w:tcPr>
          <w:p w14:paraId="56C69F78" w14:textId="77777777" w:rsidR="00EE48D0" w:rsidRDefault="00373F78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總標價新臺幣  佰   拾  萬  仟  百   拾  元整(含稅)。</w:t>
            </w:r>
          </w:p>
        </w:tc>
      </w:tr>
    </w:tbl>
    <w:p w14:paraId="6FB4C6F3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註：本表單總價如有錯誤或筆誤或與「總價標單」之標價不符合，以「總價標單」之標價為準。</w:t>
      </w:r>
    </w:p>
    <w:p w14:paraId="054150C4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35C425AD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廠    商(蓋公司章)：</w:t>
      </w:r>
    </w:p>
    <w:p w14:paraId="40E639B6" w14:textId="77777777" w:rsidR="00EE48D0" w:rsidRDefault="00EE48D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5B40C91E" w14:textId="77777777" w:rsidR="00EE48D0" w:rsidRDefault="00373F7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負 責 人(加蓋印章)：</w:t>
      </w:r>
    </w:p>
    <w:sectPr w:rsidR="00EE48D0"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9D4C" w14:textId="77777777" w:rsidR="00067C1F" w:rsidRDefault="00067C1F" w:rsidP="000E4046">
      <w:r>
        <w:separator/>
      </w:r>
    </w:p>
  </w:endnote>
  <w:endnote w:type="continuationSeparator" w:id="0">
    <w:p w14:paraId="2D8EAC22" w14:textId="77777777" w:rsidR="00067C1F" w:rsidRDefault="00067C1F" w:rsidP="000E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E03A" w14:textId="77777777" w:rsidR="00067C1F" w:rsidRDefault="00067C1F" w:rsidP="000E4046">
      <w:r>
        <w:separator/>
      </w:r>
    </w:p>
  </w:footnote>
  <w:footnote w:type="continuationSeparator" w:id="0">
    <w:p w14:paraId="743EB10D" w14:textId="77777777" w:rsidR="00067C1F" w:rsidRDefault="00067C1F" w:rsidP="000E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0"/>
    <w:rsid w:val="00067C1F"/>
    <w:rsid w:val="000E4046"/>
    <w:rsid w:val="00373F78"/>
    <w:rsid w:val="004903E3"/>
    <w:rsid w:val="004F3F49"/>
    <w:rsid w:val="00EE48D0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A4782"/>
  <w15:docId w15:val="{47B9156C-8C11-4A53-AD00-AF68ADF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A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sfoL7DrO3MrzfzndnMvquxGSw==">CgMxLjA4AHIhMS1XLXczb2NNRWFrQUU0YnN4WmNvN2k5YVFHbjFhQm9Q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CTS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5</cp:revision>
  <dcterms:created xsi:type="dcterms:W3CDTF">2023-09-22T00:49:00Z</dcterms:created>
  <dcterms:modified xsi:type="dcterms:W3CDTF">2024-11-08T02:03:00Z</dcterms:modified>
</cp:coreProperties>
</file>